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5C4" w:rsidRPr="007C1C92" w:rsidRDefault="000945C4" w:rsidP="00C26D63">
      <w:pPr>
        <w:pStyle w:val="SemEspaamento"/>
        <w:jc w:val="center"/>
        <w:rPr>
          <w:rFonts w:ascii="Maiandra GD" w:hAnsi="Maiandra GD"/>
          <w:b/>
        </w:rPr>
      </w:pPr>
      <w:bookmarkStart w:id="0" w:name="_GoBack"/>
      <w:bookmarkEnd w:id="0"/>
      <w:r w:rsidRPr="007C1C92">
        <w:rPr>
          <w:rFonts w:ascii="Maiandra GD" w:hAnsi="Maiandra GD"/>
          <w:b/>
        </w:rPr>
        <w:t>PROCESSO DE AJUSTAMENTO DO PACOTE LEGISLATIVO</w:t>
      </w:r>
    </w:p>
    <w:p w:rsidR="009C70D9" w:rsidRPr="007C1C92" w:rsidRDefault="000945C4" w:rsidP="00C26D63">
      <w:pPr>
        <w:pStyle w:val="SemEspaamento"/>
        <w:jc w:val="center"/>
        <w:rPr>
          <w:rFonts w:ascii="Maiandra GD" w:hAnsi="Maiandra GD"/>
          <w:b/>
        </w:rPr>
      </w:pPr>
      <w:r w:rsidRPr="007C1C92">
        <w:rPr>
          <w:rFonts w:ascii="Maiandra GD" w:hAnsi="Maiandra GD"/>
          <w:b/>
        </w:rPr>
        <w:t>DA COMUNICAÇÃO SOCIAL</w:t>
      </w:r>
    </w:p>
    <w:p w:rsidR="000945C4" w:rsidRDefault="000945C4" w:rsidP="00C26D63">
      <w:pPr>
        <w:pStyle w:val="SemEspaamento"/>
        <w:jc w:val="center"/>
      </w:pPr>
    </w:p>
    <w:p w:rsidR="00437A4E" w:rsidRPr="007C1C92" w:rsidRDefault="007C1C92" w:rsidP="00C26D63">
      <w:pPr>
        <w:pStyle w:val="SemEspaamento"/>
        <w:jc w:val="center"/>
        <w:rPr>
          <w:u w:val="single"/>
        </w:rPr>
      </w:pPr>
      <w:r>
        <w:rPr>
          <w:rFonts w:ascii="Maiandra GD" w:hAnsi="Maiandra GD"/>
          <w:u w:val="single"/>
        </w:rPr>
        <w:t>FICHA PARA CONTRIBUIÇÕ</w:t>
      </w:r>
      <w:r w:rsidRPr="007C1C92">
        <w:rPr>
          <w:rFonts w:ascii="Maiandra GD" w:hAnsi="Maiandra GD"/>
          <w:u w:val="single"/>
        </w:rPr>
        <w:t>ES</w:t>
      </w:r>
    </w:p>
    <w:p w:rsidR="009C70D9" w:rsidRDefault="009C70D9" w:rsidP="000945C4">
      <w:pPr>
        <w:pStyle w:val="SemEspaamento"/>
      </w:pPr>
    </w:p>
    <w:p w:rsidR="000945C4" w:rsidRDefault="000945C4" w:rsidP="000945C4">
      <w:pPr>
        <w:pStyle w:val="SemEspaamento"/>
      </w:pPr>
    </w:p>
    <w:tbl>
      <w:tblPr>
        <w:tblStyle w:val="Tabelacomgrelha"/>
        <w:tblW w:w="14631" w:type="dxa"/>
        <w:tblLook w:val="04A0" w:firstRow="1" w:lastRow="0" w:firstColumn="1" w:lastColumn="0" w:noHBand="0" w:noVBand="1"/>
      </w:tblPr>
      <w:tblGrid>
        <w:gridCol w:w="729"/>
        <w:gridCol w:w="1831"/>
        <w:gridCol w:w="1415"/>
        <w:gridCol w:w="168"/>
        <w:gridCol w:w="1909"/>
        <w:gridCol w:w="932"/>
        <w:gridCol w:w="2540"/>
        <w:gridCol w:w="176"/>
        <w:gridCol w:w="2313"/>
        <w:gridCol w:w="407"/>
        <w:gridCol w:w="2211"/>
      </w:tblGrid>
      <w:tr w:rsidR="00EE1B63" w:rsidTr="009C4BC2">
        <w:tc>
          <w:tcPr>
            <w:tcW w:w="3975" w:type="dxa"/>
            <w:gridSpan w:val="3"/>
          </w:tcPr>
          <w:p w:rsidR="00E1437D" w:rsidRPr="00C26D63" w:rsidRDefault="00E1437D" w:rsidP="00C26D63">
            <w:pPr>
              <w:jc w:val="center"/>
              <w:rPr>
                <w:rFonts w:ascii="Maiandra GD" w:hAnsi="Maiandra GD"/>
                <w:color w:val="7030A0"/>
              </w:rPr>
            </w:pPr>
            <w:r w:rsidRPr="00C26D63">
              <w:rPr>
                <w:rFonts w:ascii="Maiandra GD" w:hAnsi="Maiandra GD"/>
                <w:color w:val="7030A0"/>
              </w:rPr>
              <w:t>Nome</w:t>
            </w:r>
          </w:p>
        </w:tc>
        <w:tc>
          <w:tcPr>
            <w:tcW w:w="2077" w:type="dxa"/>
            <w:gridSpan w:val="2"/>
          </w:tcPr>
          <w:p w:rsidR="00E1437D" w:rsidRPr="00C26D63" w:rsidRDefault="00E1437D" w:rsidP="00C26D63">
            <w:pPr>
              <w:jc w:val="center"/>
              <w:rPr>
                <w:rFonts w:ascii="Maiandra GD" w:hAnsi="Maiandra GD"/>
                <w:color w:val="7030A0"/>
              </w:rPr>
            </w:pPr>
            <w:r w:rsidRPr="00C26D63">
              <w:rPr>
                <w:rFonts w:ascii="Maiandra GD" w:hAnsi="Maiandra GD"/>
                <w:color w:val="7030A0"/>
              </w:rPr>
              <w:t>Província</w:t>
            </w:r>
          </w:p>
        </w:tc>
        <w:tc>
          <w:tcPr>
            <w:tcW w:w="3472" w:type="dxa"/>
            <w:gridSpan w:val="2"/>
          </w:tcPr>
          <w:p w:rsidR="00E1437D" w:rsidRPr="00C26D63" w:rsidRDefault="00E1437D" w:rsidP="00C26D63">
            <w:pPr>
              <w:jc w:val="center"/>
              <w:rPr>
                <w:rFonts w:ascii="Maiandra GD" w:hAnsi="Maiandra GD"/>
                <w:color w:val="7030A0"/>
              </w:rPr>
            </w:pPr>
            <w:r w:rsidRPr="00C26D63">
              <w:rPr>
                <w:rFonts w:ascii="Maiandra GD" w:hAnsi="Maiandra GD"/>
                <w:color w:val="7030A0"/>
              </w:rPr>
              <w:t>Cidade/Município</w:t>
            </w:r>
          </w:p>
        </w:tc>
        <w:tc>
          <w:tcPr>
            <w:tcW w:w="2489" w:type="dxa"/>
            <w:gridSpan w:val="2"/>
          </w:tcPr>
          <w:p w:rsidR="00E1437D" w:rsidRPr="00C26D63" w:rsidRDefault="00E1437D" w:rsidP="00C26D63">
            <w:pPr>
              <w:jc w:val="center"/>
              <w:rPr>
                <w:rFonts w:ascii="Maiandra GD" w:hAnsi="Maiandra GD"/>
                <w:color w:val="7030A0"/>
              </w:rPr>
            </w:pPr>
            <w:r w:rsidRPr="00C26D63">
              <w:rPr>
                <w:rFonts w:ascii="Maiandra GD" w:hAnsi="Maiandra GD"/>
                <w:color w:val="7030A0"/>
              </w:rPr>
              <w:t>Distrito/Bairro</w:t>
            </w:r>
          </w:p>
        </w:tc>
        <w:tc>
          <w:tcPr>
            <w:tcW w:w="2618" w:type="dxa"/>
            <w:gridSpan w:val="2"/>
          </w:tcPr>
          <w:p w:rsidR="00E1437D" w:rsidRPr="00C26D63" w:rsidRDefault="00E1437D" w:rsidP="00C26D63">
            <w:pPr>
              <w:jc w:val="center"/>
              <w:rPr>
                <w:rFonts w:ascii="Maiandra GD" w:hAnsi="Maiandra GD"/>
                <w:color w:val="7030A0"/>
              </w:rPr>
            </w:pPr>
            <w:r w:rsidRPr="00C26D63">
              <w:rPr>
                <w:rFonts w:ascii="Maiandra GD" w:hAnsi="Maiandra GD"/>
                <w:color w:val="7030A0"/>
              </w:rPr>
              <w:t>Profissão</w:t>
            </w:r>
          </w:p>
        </w:tc>
      </w:tr>
      <w:tr w:rsidR="00E1437D" w:rsidTr="009C4BC2">
        <w:tc>
          <w:tcPr>
            <w:tcW w:w="3975" w:type="dxa"/>
            <w:gridSpan w:val="3"/>
          </w:tcPr>
          <w:p w:rsidR="00E1437D" w:rsidRPr="00C26D63" w:rsidRDefault="000945C4" w:rsidP="006B259E">
            <w:pPr>
              <w:rPr>
                <w:rFonts w:ascii="Maiandra GD" w:hAnsi="Maiandra GD"/>
                <w:color w:val="00B0F0"/>
              </w:rPr>
            </w:pPr>
            <w:r w:rsidRPr="00C26D63">
              <w:rPr>
                <w:rFonts w:ascii="Maiandra GD" w:hAnsi="Maiandra GD"/>
                <w:color w:val="00B0F0"/>
              </w:rPr>
              <w:t>Ross</w:t>
            </w:r>
          </w:p>
        </w:tc>
        <w:tc>
          <w:tcPr>
            <w:tcW w:w="2077" w:type="dxa"/>
            <w:gridSpan w:val="2"/>
          </w:tcPr>
          <w:p w:rsidR="00E1437D" w:rsidRPr="00C26D63" w:rsidRDefault="00E1437D" w:rsidP="006B259E">
            <w:pPr>
              <w:rPr>
                <w:rFonts w:ascii="Maiandra GD" w:hAnsi="Maiandra GD"/>
                <w:color w:val="00B0F0"/>
              </w:rPr>
            </w:pPr>
            <w:r w:rsidRPr="00C26D63">
              <w:rPr>
                <w:rFonts w:ascii="Maiandra GD" w:hAnsi="Maiandra GD"/>
                <w:color w:val="00B0F0"/>
              </w:rPr>
              <w:t>Luanda</w:t>
            </w:r>
          </w:p>
        </w:tc>
        <w:tc>
          <w:tcPr>
            <w:tcW w:w="3472" w:type="dxa"/>
            <w:gridSpan w:val="2"/>
          </w:tcPr>
          <w:p w:rsidR="00E1437D" w:rsidRPr="00C26D63" w:rsidRDefault="00E1437D" w:rsidP="006B259E">
            <w:pPr>
              <w:rPr>
                <w:rFonts w:ascii="Maiandra GD" w:hAnsi="Maiandra GD"/>
                <w:color w:val="00B0F0"/>
              </w:rPr>
            </w:pPr>
            <w:proofErr w:type="spellStart"/>
            <w:r w:rsidRPr="00C26D63">
              <w:rPr>
                <w:rFonts w:ascii="Maiandra GD" w:hAnsi="Maiandra GD"/>
                <w:color w:val="00B0F0"/>
              </w:rPr>
              <w:t>Kilamba</w:t>
            </w:r>
            <w:proofErr w:type="spellEnd"/>
            <w:r w:rsidRPr="00C26D63">
              <w:rPr>
                <w:rFonts w:ascii="Maiandra GD" w:hAnsi="Maiandra GD"/>
                <w:color w:val="00B0F0"/>
              </w:rPr>
              <w:t xml:space="preserve"> </w:t>
            </w:r>
            <w:proofErr w:type="spellStart"/>
            <w:r w:rsidRPr="00C26D63">
              <w:rPr>
                <w:rFonts w:ascii="Maiandra GD" w:hAnsi="Maiandra GD"/>
                <w:color w:val="00B0F0"/>
              </w:rPr>
              <w:t>Kiaxi</w:t>
            </w:r>
            <w:proofErr w:type="spellEnd"/>
            <w:r w:rsidRPr="00C26D63">
              <w:rPr>
                <w:rFonts w:ascii="Maiandra GD" w:hAnsi="Maiandra GD"/>
                <w:color w:val="00B0F0"/>
              </w:rPr>
              <w:t xml:space="preserve"> </w:t>
            </w:r>
          </w:p>
        </w:tc>
        <w:tc>
          <w:tcPr>
            <w:tcW w:w="2489" w:type="dxa"/>
            <w:gridSpan w:val="2"/>
          </w:tcPr>
          <w:p w:rsidR="00E1437D" w:rsidRPr="00C26D63" w:rsidRDefault="00E1437D" w:rsidP="006B259E">
            <w:pPr>
              <w:rPr>
                <w:rFonts w:ascii="Maiandra GD" w:hAnsi="Maiandra GD"/>
                <w:color w:val="00B0F0"/>
              </w:rPr>
            </w:pPr>
            <w:r w:rsidRPr="00C26D63">
              <w:rPr>
                <w:rFonts w:ascii="Maiandra GD" w:hAnsi="Maiandra GD"/>
                <w:color w:val="00B0F0"/>
              </w:rPr>
              <w:t>Nova Vida</w:t>
            </w:r>
          </w:p>
        </w:tc>
        <w:tc>
          <w:tcPr>
            <w:tcW w:w="2618" w:type="dxa"/>
            <w:gridSpan w:val="2"/>
          </w:tcPr>
          <w:p w:rsidR="00E1437D" w:rsidRPr="00C26D63" w:rsidRDefault="00E1437D" w:rsidP="006B259E">
            <w:pPr>
              <w:rPr>
                <w:rFonts w:ascii="Maiandra GD" w:hAnsi="Maiandra GD"/>
                <w:color w:val="00B0F0"/>
              </w:rPr>
            </w:pPr>
            <w:r w:rsidRPr="00C26D63">
              <w:rPr>
                <w:rFonts w:ascii="Maiandra GD" w:hAnsi="Maiandra GD"/>
                <w:color w:val="00B0F0"/>
              </w:rPr>
              <w:t>Estudante</w:t>
            </w:r>
          </w:p>
        </w:tc>
      </w:tr>
      <w:tr w:rsidR="009C70D9" w:rsidTr="009C4BC2">
        <w:tc>
          <w:tcPr>
            <w:tcW w:w="14631" w:type="dxa"/>
            <w:gridSpan w:val="11"/>
          </w:tcPr>
          <w:p w:rsidR="009C70D9" w:rsidRDefault="009C4BC2" w:rsidP="006B259E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/////////////////////////////////////////////////////////////////////////////////////////////////////////////////////////////////////////////////////////////////////////////////</w:t>
            </w:r>
          </w:p>
        </w:tc>
      </w:tr>
      <w:tr w:rsidR="00C33712" w:rsidTr="009C4BC2">
        <w:tc>
          <w:tcPr>
            <w:tcW w:w="729" w:type="dxa"/>
          </w:tcPr>
          <w:p w:rsidR="00E1437D" w:rsidRPr="009C4BC2" w:rsidRDefault="00E1437D" w:rsidP="006B259E">
            <w:pPr>
              <w:rPr>
                <w:rFonts w:ascii="Maiandra GD" w:hAnsi="Maiandra GD"/>
                <w:color w:val="984806" w:themeColor="accent6" w:themeShade="80"/>
                <w:sz w:val="16"/>
                <w:szCs w:val="16"/>
              </w:rPr>
            </w:pPr>
            <w:r w:rsidRPr="009C4BC2">
              <w:rPr>
                <w:rFonts w:ascii="Maiandra GD" w:hAnsi="Maiandra GD"/>
                <w:sz w:val="16"/>
                <w:szCs w:val="16"/>
              </w:rPr>
              <w:t>N.O</w:t>
            </w:r>
          </w:p>
        </w:tc>
        <w:tc>
          <w:tcPr>
            <w:tcW w:w="1831" w:type="dxa"/>
          </w:tcPr>
          <w:p w:rsidR="00E1437D" w:rsidRPr="009C4BC2" w:rsidRDefault="00E1437D" w:rsidP="006B259E">
            <w:pPr>
              <w:rPr>
                <w:rFonts w:ascii="Maiandra GD" w:hAnsi="Maiandra GD"/>
                <w:color w:val="984806" w:themeColor="accent6" w:themeShade="80"/>
              </w:rPr>
            </w:pPr>
            <w:r w:rsidRPr="009C4BC2">
              <w:rPr>
                <w:rFonts w:ascii="Maiandra GD" w:hAnsi="Maiandra GD"/>
                <w:color w:val="984806" w:themeColor="accent6" w:themeShade="80"/>
              </w:rPr>
              <w:t>Lei</w:t>
            </w:r>
          </w:p>
        </w:tc>
        <w:tc>
          <w:tcPr>
            <w:tcW w:w="1583" w:type="dxa"/>
            <w:gridSpan w:val="2"/>
          </w:tcPr>
          <w:p w:rsidR="00E1437D" w:rsidRDefault="00E1437D" w:rsidP="006B259E">
            <w:pPr>
              <w:rPr>
                <w:rFonts w:ascii="Maiandra GD" w:hAnsi="Maiandra GD"/>
              </w:rPr>
            </w:pPr>
            <w:proofErr w:type="spellStart"/>
            <w:r w:rsidRPr="009C4BC2">
              <w:rPr>
                <w:rFonts w:ascii="Maiandra GD" w:hAnsi="Maiandra GD"/>
                <w:color w:val="0070C0"/>
              </w:rPr>
              <w:t>Capº</w:t>
            </w:r>
            <w:proofErr w:type="spellEnd"/>
            <w:r w:rsidRPr="009C4BC2">
              <w:rPr>
                <w:rFonts w:ascii="Maiandra GD" w:hAnsi="Maiandra GD"/>
                <w:color w:val="0070C0"/>
              </w:rPr>
              <w:t>/</w:t>
            </w:r>
            <w:proofErr w:type="spellStart"/>
            <w:r w:rsidRPr="009C4BC2">
              <w:rPr>
                <w:rFonts w:ascii="Maiandra GD" w:hAnsi="Maiandra GD"/>
                <w:color w:val="0070C0"/>
              </w:rPr>
              <w:t>Art</w:t>
            </w:r>
            <w:proofErr w:type="spellEnd"/>
            <w:r w:rsidRPr="009C4BC2">
              <w:rPr>
                <w:rFonts w:ascii="Maiandra GD" w:hAnsi="Maiandra GD"/>
                <w:color w:val="0070C0"/>
              </w:rPr>
              <w:t>º</w:t>
            </w:r>
          </w:p>
        </w:tc>
        <w:tc>
          <w:tcPr>
            <w:tcW w:w="2841" w:type="dxa"/>
            <w:gridSpan w:val="2"/>
          </w:tcPr>
          <w:p w:rsidR="00E1437D" w:rsidRDefault="00E1437D" w:rsidP="006B259E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Redacção Actual</w:t>
            </w:r>
          </w:p>
        </w:tc>
        <w:tc>
          <w:tcPr>
            <w:tcW w:w="2716" w:type="dxa"/>
            <w:gridSpan w:val="2"/>
          </w:tcPr>
          <w:p w:rsidR="00E1437D" w:rsidRDefault="00E1437D" w:rsidP="00471F79">
            <w:pPr>
              <w:rPr>
                <w:rFonts w:ascii="Maiandra GD" w:hAnsi="Maiandra GD"/>
              </w:rPr>
            </w:pPr>
            <w:r w:rsidRPr="00C26D63">
              <w:rPr>
                <w:rFonts w:ascii="Maiandra GD" w:hAnsi="Maiandra GD"/>
                <w:color w:val="00B050"/>
              </w:rPr>
              <w:t>Fundamento da Proposta</w:t>
            </w:r>
          </w:p>
        </w:tc>
        <w:tc>
          <w:tcPr>
            <w:tcW w:w="2720" w:type="dxa"/>
            <w:gridSpan w:val="2"/>
          </w:tcPr>
          <w:p w:rsidR="00E1437D" w:rsidRDefault="000945C4" w:rsidP="000945C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Redacção </w:t>
            </w:r>
            <w:r w:rsidR="00E1437D">
              <w:rPr>
                <w:rFonts w:ascii="Maiandra GD" w:hAnsi="Maiandra GD"/>
              </w:rPr>
              <w:t xml:space="preserve">Nova </w:t>
            </w:r>
          </w:p>
        </w:tc>
        <w:tc>
          <w:tcPr>
            <w:tcW w:w="2211" w:type="dxa"/>
          </w:tcPr>
          <w:p w:rsidR="00E1437D" w:rsidRDefault="000945C4" w:rsidP="000945C4">
            <w:pPr>
              <w:rPr>
                <w:rFonts w:ascii="Maiandra GD" w:hAnsi="Maiandra GD"/>
              </w:rPr>
            </w:pPr>
            <w:r w:rsidRPr="00C26D63">
              <w:rPr>
                <w:rFonts w:ascii="Maiandra GD" w:hAnsi="Maiandra GD"/>
                <w:color w:val="984806" w:themeColor="accent6" w:themeShade="80"/>
              </w:rPr>
              <w:t xml:space="preserve">Artigos </w:t>
            </w:r>
            <w:r w:rsidR="00E1437D" w:rsidRPr="00C26D63">
              <w:rPr>
                <w:rFonts w:ascii="Maiandra GD" w:hAnsi="Maiandra GD"/>
                <w:color w:val="984806" w:themeColor="accent6" w:themeShade="80"/>
              </w:rPr>
              <w:t xml:space="preserve">Novos </w:t>
            </w:r>
          </w:p>
        </w:tc>
      </w:tr>
      <w:tr w:rsidR="009C4BC2" w:rsidTr="009C4BC2">
        <w:tc>
          <w:tcPr>
            <w:tcW w:w="14631" w:type="dxa"/>
            <w:gridSpan w:val="11"/>
          </w:tcPr>
          <w:p w:rsidR="009C4BC2" w:rsidRPr="00C33712" w:rsidRDefault="00C33712" w:rsidP="000945C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/////////////////////////////////////////////////////////////////////////////////////////////////////////////////////////////////////////////////////////////////////////////////</w:t>
            </w:r>
          </w:p>
        </w:tc>
      </w:tr>
      <w:tr w:rsidR="009C4BC2" w:rsidTr="009C4BC2">
        <w:tc>
          <w:tcPr>
            <w:tcW w:w="729" w:type="dxa"/>
            <w:vMerge w:val="restart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  <w:p w:rsidR="009C4BC2" w:rsidRDefault="009C4BC2" w:rsidP="006B259E">
            <w:pPr>
              <w:rPr>
                <w:rFonts w:ascii="Maiandra GD" w:hAnsi="Maiandra GD"/>
              </w:rPr>
            </w:pPr>
          </w:p>
          <w:p w:rsidR="009C4BC2" w:rsidRDefault="009C4BC2" w:rsidP="006B259E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</w:t>
            </w:r>
          </w:p>
        </w:tc>
        <w:tc>
          <w:tcPr>
            <w:tcW w:w="1831" w:type="dxa"/>
            <w:vMerge w:val="restart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  <w:p w:rsidR="009C4BC2" w:rsidRDefault="009C4BC2" w:rsidP="006B259E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1/17 – Lei de Imprensa</w:t>
            </w:r>
          </w:p>
        </w:tc>
        <w:tc>
          <w:tcPr>
            <w:tcW w:w="1583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C II </w:t>
            </w:r>
            <w:proofErr w:type="spellStart"/>
            <w:r>
              <w:rPr>
                <w:rFonts w:ascii="Maiandra GD" w:hAnsi="Maiandra GD"/>
              </w:rPr>
              <w:t>Art</w:t>
            </w:r>
            <w:proofErr w:type="spellEnd"/>
            <w:r>
              <w:rPr>
                <w:rFonts w:ascii="Maiandra GD" w:hAnsi="Maiandra GD"/>
              </w:rPr>
              <w:t>º x</w:t>
            </w:r>
          </w:p>
        </w:tc>
        <w:tc>
          <w:tcPr>
            <w:tcW w:w="2841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716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720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211" w:type="dxa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</w:tr>
      <w:tr w:rsidR="009C4BC2" w:rsidTr="009C4BC2">
        <w:tc>
          <w:tcPr>
            <w:tcW w:w="729" w:type="dxa"/>
            <w:vMerge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1831" w:type="dxa"/>
            <w:vMerge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1583" w:type="dxa"/>
            <w:gridSpan w:val="2"/>
          </w:tcPr>
          <w:p w:rsidR="009C4BC2" w:rsidRDefault="009C4BC2" w:rsidP="00EE1B63">
            <w:pPr>
              <w:rPr>
                <w:rFonts w:ascii="Maiandra GD" w:hAnsi="Maiandra GD"/>
              </w:rPr>
            </w:pPr>
          </w:p>
        </w:tc>
        <w:tc>
          <w:tcPr>
            <w:tcW w:w="2841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716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720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211" w:type="dxa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</w:tr>
      <w:tr w:rsidR="009C4BC2" w:rsidTr="009C4BC2">
        <w:tc>
          <w:tcPr>
            <w:tcW w:w="729" w:type="dxa"/>
            <w:vMerge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1831" w:type="dxa"/>
            <w:vMerge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1583" w:type="dxa"/>
            <w:gridSpan w:val="2"/>
          </w:tcPr>
          <w:p w:rsidR="009C4BC2" w:rsidRDefault="009C4BC2" w:rsidP="00EE1B63">
            <w:pPr>
              <w:rPr>
                <w:rFonts w:ascii="Maiandra GD" w:hAnsi="Maiandra GD"/>
              </w:rPr>
            </w:pPr>
          </w:p>
        </w:tc>
        <w:tc>
          <w:tcPr>
            <w:tcW w:w="2841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716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720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211" w:type="dxa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</w:tr>
      <w:tr w:rsidR="009C4BC2" w:rsidTr="009C4BC2">
        <w:tc>
          <w:tcPr>
            <w:tcW w:w="729" w:type="dxa"/>
            <w:vMerge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1831" w:type="dxa"/>
            <w:vMerge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1583" w:type="dxa"/>
            <w:gridSpan w:val="2"/>
          </w:tcPr>
          <w:p w:rsidR="009C4BC2" w:rsidRDefault="009C4BC2" w:rsidP="00EE1B63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C V </w:t>
            </w:r>
            <w:proofErr w:type="spellStart"/>
            <w:r>
              <w:rPr>
                <w:rFonts w:ascii="Maiandra GD" w:hAnsi="Maiandra GD"/>
              </w:rPr>
              <w:t>Artºy</w:t>
            </w:r>
            <w:proofErr w:type="spellEnd"/>
          </w:p>
        </w:tc>
        <w:tc>
          <w:tcPr>
            <w:tcW w:w="2841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716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720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211" w:type="dxa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</w:tr>
      <w:tr w:rsidR="009C4BC2" w:rsidTr="009C4BC2">
        <w:tc>
          <w:tcPr>
            <w:tcW w:w="729" w:type="dxa"/>
            <w:vMerge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1831" w:type="dxa"/>
            <w:vMerge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1583" w:type="dxa"/>
            <w:gridSpan w:val="2"/>
          </w:tcPr>
          <w:p w:rsidR="009C4BC2" w:rsidRDefault="009C4BC2" w:rsidP="00EE1B63">
            <w:pPr>
              <w:rPr>
                <w:rFonts w:ascii="Maiandra GD" w:hAnsi="Maiandra GD"/>
              </w:rPr>
            </w:pPr>
          </w:p>
        </w:tc>
        <w:tc>
          <w:tcPr>
            <w:tcW w:w="2841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716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720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211" w:type="dxa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</w:tr>
      <w:tr w:rsidR="000945C4" w:rsidTr="009C4BC2">
        <w:tc>
          <w:tcPr>
            <w:tcW w:w="14631" w:type="dxa"/>
            <w:gridSpan w:val="11"/>
          </w:tcPr>
          <w:p w:rsidR="000945C4" w:rsidRDefault="009C4BC2" w:rsidP="006B259E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///////////////////////////////////////////////////////////////////////////////////////////////////////////////////////////////////////////////////////////////////////////////</w:t>
            </w:r>
            <w:r w:rsidR="00C33712">
              <w:rPr>
                <w:rFonts w:ascii="Maiandra GD" w:hAnsi="Maiandra GD"/>
              </w:rPr>
              <w:t>//</w:t>
            </w:r>
          </w:p>
        </w:tc>
      </w:tr>
      <w:tr w:rsidR="009C4BC2" w:rsidTr="009C4BC2">
        <w:tc>
          <w:tcPr>
            <w:tcW w:w="729" w:type="dxa"/>
            <w:vMerge w:val="restart"/>
          </w:tcPr>
          <w:p w:rsidR="009C4BC2" w:rsidRDefault="009C4BC2" w:rsidP="009C70D9">
            <w:pPr>
              <w:rPr>
                <w:rFonts w:ascii="Maiandra GD" w:hAnsi="Maiandra GD"/>
              </w:rPr>
            </w:pPr>
          </w:p>
          <w:p w:rsidR="009C4BC2" w:rsidRDefault="009C4BC2" w:rsidP="009C70D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</w:t>
            </w:r>
          </w:p>
        </w:tc>
        <w:tc>
          <w:tcPr>
            <w:tcW w:w="1831" w:type="dxa"/>
            <w:vMerge w:val="restart"/>
          </w:tcPr>
          <w:p w:rsidR="009C4BC2" w:rsidRDefault="009C4BC2" w:rsidP="006B259E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2/17 – Lei de Radiodifusão</w:t>
            </w:r>
          </w:p>
        </w:tc>
        <w:tc>
          <w:tcPr>
            <w:tcW w:w="1583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841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716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720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211" w:type="dxa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</w:tr>
      <w:tr w:rsidR="009C4BC2" w:rsidTr="009C4BC2">
        <w:tc>
          <w:tcPr>
            <w:tcW w:w="729" w:type="dxa"/>
            <w:vMerge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1831" w:type="dxa"/>
            <w:vMerge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1583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841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716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720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211" w:type="dxa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</w:tr>
      <w:tr w:rsidR="009C4BC2" w:rsidTr="009C4BC2">
        <w:tc>
          <w:tcPr>
            <w:tcW w:w="729" w:type="dxa"/>
            <w:vMerge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1831" w:type="dxa"/>
            <w:vMerge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1583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841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716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720" w:type="dxa"/>
            <w:gridSpan w:val="2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  <w:tc>
          <w:tcPr>
            <w:tcW w:w="2211" w:type="dxa"/>
          </w:tcPr>
          <w:p w:rsidR="009C4BC2" w:rsidRDefault="009C4BC2" w:rsidP="006B259E">
            <w:pPr>
              <w:rPr>
                <w:rFonts w:ascii="Maiandra GD" w:hAnsi="Maiandra GD"/>
              </w:rPr>
            </w:pPr>
          </w:p>
        </w:tc>
      </w:tr>
      <w:tr w:rsidR="000945C4" w:rsidTr="009C4BC2">
        <w:tc>
          <w:tcPr>
            <w:tcW w:w="14631" w:type="dxa"/>
            <w:gridSpan w:val="11"/>
          </w:tcPr>
          <w:p w:rsidR="000945C4" w:rsidRDefault="009C4BC2" w:rsidP="006B259E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////////////////////////////////////////////////////////////////////////////////////////////////////////////////////////////////////////////////////////////////////////////////</w:t>
            </w:r>
            <w:r w:rsidR="00C33712">
              <w:rPr>
                <w:rFonts w:ascii="Maiandra GD" w:hAnsi="Maiandra GD"/>
              </w:rPr>
              <w:t>/</w:t>
            </w:r>
          </w:p>
        </w:tc>
      </w:tr>
      <w:tr w:rsidR="00C33712" w:rsidTr="009C4BC2">
        <w:tc>
          <w:tcPr>
            <w:tcW w:w="729" w:type="dxa"/>
            <w:vMerge w:val="restart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  <w:p w:rsidR="00EE1B63" w:rsidRDefault="00EE1B63" w:rsidP="006B259E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3</w:t>
            </w:r>
          </w:p>
        </w:tc>
        <w:tc>
          <w:tcPr>
            <w:tcW w:w="1831" w:type="dxa"/>
            <w:vMerge w:val="restart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  <w:p w:rsidR="00EE1B63" w:rsidRDefault="00EE1B63" w:rsidP="006B259E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3/17</w:t>
            </w:r>
          </w:p>
        </w:tc>
        <w:tc>
          <w:tcPr>
            <w:tcW w:w="1583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CI </w:t>
            </w:r>
            <w:proofErr w:type="spellStart"/>
            <w:r>
              <w:rPr>
                <w:rFonts w:ascii="Maiandra GD" w:hAnsi="Maiandra GD"/>
              </w:rPr>
              <w:t>Artºm</w:t>
            </w:r>
            <w:proofErr w:type="spellEnd"/>
          </w:p>
        </w:tc>
        <w:tc>
          <w:tcPr>
            <w:tcW w:w="2841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716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720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211" w:type="dxa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</w:tr>
      <w:tr w:rsidR="00C33712" w:rsidTr="009C4BC2">
        <w:tc>
          <w:tcPr>
            <w:tcW w:w="729" w:type="dxa"/>
            <w:vMerge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1831" w:type="dxa"/>
            <w:vMerge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1583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CX </w:t>
            </w:r>
            <w:proofErr w:type="spellStart"/>
            <w:r>
              <w:rPr>
                <w:rFonts w:ascii="Maiandra GD" w:hAnsi="Maiandra GD"/>
              </w:rPr>
              <w:t>Artºn</w:t>
            </w:r>
            <w:proofErr w:type="spellEnd"/>
          </w:p>
        </w:tc>
        <w:tc>
          <w:tcPr>
            <w:tcW w:w="2841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716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720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211" w:type="dxa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</w:tr>
      <w:tr w:rsidR="000945C4" w:rsidTr="009C4BC2">
        <w:tc>
          <w:tcPr>
            <w:tcW w:w="14631" w:type="dxa"/>
            <w:gridSpan w:val="11"/>
          </w:tcPr>
          <w:p w:rsidR="000945C4" w:rsidRDefault="009C4BC2" w:rsidP="006B259E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////////////////////////////////////////////////////////////////////////////////////////////////////////////////////////////////////////////////////////////////////////////////</w:t>
            </w:r>
            <w:r w:rsidR="00C33712">
              <w:rPr>
                <w:rFonts w:ascii="Maiandra GD" w:hAnsi="Maiandra GD"/>
              </w:rPr>
              <w:t>/</w:t>
            </w:r>
          </w:p>
        </w:tc>
      </w:tr>
      <w:tr w:rsidR="00C33712" w:rsidTr="009C4BC2">
        <w:tc>
          <w:tcPr>
            <w:tcW w:w="729" w:type="dxa"/>
            <w:vMerge w:val="restart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  <w:p w:rsidR="00EE1B63" w:rsidRDefault="00EE1B63" w:rsidP="006B259E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1831" w:type="dxa"/>
            <w:vMerge w:val="restart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  <w:p w:rsidR="00EE1B63" w:rsidRDefault="00EE1B63" w:rsidP="006B259E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4/17</w:t>
            </w:r>
          </w:p>
        </w:tc>
        <w:tc>
          <w:tcPr>
            <w:tcW w:w="1583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841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716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720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211" w:type="dxa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</w:tr>
      <w:tr w:rsidR="00C33712" w:rsidTr="009C4BC2">
        <w:tc>
          <w:tcPr>
            <w:tcW w:w="729" w:type="dxa"/>
            <w:vMerge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1831" w:type="dxa"/>
            <w:vMerge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1583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841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716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720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211" w:type="dxa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</w:tr>
      <w:tr w:rsidR="000945C4" w:rsidTr="009C4BC2">
        <w:tc>
          <w:tcPr>
            <w:tcW w:w="14631" w:type="dxa"/>
            <w:gridSpan w:val="11"/>
          </w:tcPr>
          <w:p w:rsidR="000945C4" w:rsidRDefault="009C4BC2" w:rsidP="006B259E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/////////////////////////////////////////////////////////////////////////////////////////////////////////////////////////////////////////////////////////////////////////////////</w:t>
            </w:r>
          </w:p>
        </w:tc>
      </w:tr>
      <w:tr w:rsidR="00C33712" w:rsidTr="009C4BC2">
        <w:tc>
          <w:tcPr>
            <w:tcW w:w="729" w:type="dxa"/>
            <w:vMerge w:val="restart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  <w:p w:rsidR="00EE1B63" w:rsidRDefault="00EE1B63" w:rsidP="006B259E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1831" w:type="dxa"/>
            <w:vMerge w:val="restart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  <w:p w:rsidR="00EE1B63" w:rsidRDefault="00EE1B63" w:rsidP="006B259E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5/17</w:t>
            </w:r>
          </w:p>
        </w:tc>
        <w:tc>
          <w:tcPr>
            <w:tcW w:w="1583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841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716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720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211" w:type="dxa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</w:tr>
      <w:tr w:rsidR="00C33712" w:rsidTr="009C4BC2">
        <w:tc>
          <w:tcPr>
            <w:tcW w:w="729" w:type="dxa"/>
            <w:vMerge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1831" w:type="dxa"/>
            <w:vMerge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1583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841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716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720" w:type="dxa"/>
            <w:gridSpan w:val="2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  <w:tc>
          <w:tcPr>
            <w:tcW w:w="2211" w:type="dxa"/>
          </w:tcPr>
          <w:p w:rsidR="00EE1B63" w:rsidRDefault="00EE1B63" w:rsidP="006B259E">
            <w:pPr>
              <w:rPr>
                <w:rFonts w:ascii="Maiandra GD" w:hAnsi="Maiandra GD"/>
              </w:rPr>
            </w:pPr>
          </w:p>
        </w:tc>
      </w:tr>
    </w:tbl>
    <w:p w:rsidR="009C70D9" w:rsidRPr="00090715" w:rsidRDefault="009C70D9" w:rsidP="00B445C5">
      <w:pPr>
        <w:rPr>
          <w:rFonts w:ascii="Maiandra GD" w:hAnsi="Maiandra GD"/>
        </w:rPr>
      </w:pPr>
    </w:p>
    <w:sectPr w:rsidR="009C70D9" w:rsidRPr="00090715" w:rsidSect="00C26D63"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15"/>
    <w:rsid w:val="00090715"/>
    <w:rsid w:val="000945C4"/>
    <w:rsid w:val="000E09AF"/>
    <w:rsid w:val="00437A4E"/>
    <w:rsid w:val="007C1C92"/>
    <w:rsid w:val="00891EC0"/>
    <w:rsid w:val="009C4BC2"/>
    <w:rsid w:val="009C70D9"/>
    <w:rsid w:val="00AB12DC"/>
    <w:rsid w:val="00B445C5"/>
    <w:rsid w:val="00C26D63"/>
    <w:rsid w:val="00C33712"/>
    <w:rsid w:val="00D26968"/>
    <w:rsid w:val="00E1437D"/>
    <w:rsid w:val="00EE07C5"/>
    <w:rsid w:val="00EE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90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945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90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945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54015-5790-4CA6-B9D4-1D7C7CE3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2020-08-26T15:12:00Z</cp:lastPrinted>
  <dcterms:created xsi:type="dcterms:W3CDTF">2020-09-03T14:56:00Z</dcterms:created>
  <dcterms:modified xsi:type="dcterms:W3CDTF">2020-09-03T14:56:00Z</dcterms:modified>
</cp:coreProperties>
</file>